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22F1C58" w14:textId="5DCADF07" w:rsidR="00572177" w:rsidRPr="009263CB" w:rsidRDefault="00572177" w:rsidP="009F1858">
      <w:pPr>
        <w:jc w:val="both"/>
        <w:rPr>
          <w:b/>
          <w:bCs/>
          <w:sz w:val="32"/>
          <w:szCs w:val="32"/>
        </w:rPr>
      </w:pPr>
      <w:r w:rsidRPr="009263CB">
        <w:rPr>
          <w:rFonts w:cs="Tunga"/>
          <w:b/>
          <w:bCs/>
          <w:sz w:val="32"/>
          <w:szCs w:val="32"/>
          <w:cs/>
          <w:lang w:bidi="kn-IN"/>
        </w:rPr>
        <w:t>ಶ್ರೀಮದ್ಭಗವದ್ಗೀತೆಯಲ್ಲಿರಬೇಕಾದ ಶ್ಲೋಕಗಳೆಷ್ಟು</w:t>
      </w:r>
    </w:p>
    <w:p w14:paraId="145F4732" w14:textId="1DB42EFE" w:rsidR="00572177" w:rsidRPr="009263CB" w:rsidRDefault="00572177" w:rsidP="009F1858">
      <w:pPr>
        <w:jc w:val="both"/>
        <w:rPr>
          <w:b/>
          <w:bCs/>
          <w:sz w:val="32"/>
          <w:szCs w:val="32"/>
        </w:rPr>
      </w:pPr>
      <w:r w:rsidRPr="009263CB">
        <w:rPr>
          <w:rFonts w:cs="Tunga"/>
          <w:b/>
          <w:bCs/>
          <w:sz w:val="32"/>
          <w:szCs w:val="32"/>
          <w:cs/>
          <w:lang w:bidi="kn-IN"/>
        </w:rPr>
        <w:t>ಲೇಖಾಂಕ - ೩</w:t>
      </w:r>
    </w:p>
    <w:p w14:paraId="1F250382" w14:textId="71FC6689" w:rsidR="00572177" w:rsidRPr="0093386C" w:rsidRDefault="00572177" w:rsidP="009F1858">
      <w:pPr>
        <w:jc w:val="both"/>
        <w:rPr>
          <w:sz w:val="28"/>
          <w:szCs w:val="28"/>
        </w:rPr>
      </w:pPr>
      <w:r w:rsidRPr="0093386C">
        <w:rPr>
          <w:rFonts w:cs="Tunga"/>
          <w:sz w:val="28"/>
          <w:szCs w:val="28"/>
          <w:cs/>
          <w:lang w:bidi="kn-IN"/>
        </w:rPr>
        <w:t>ಈ ಗೀತಾಗತ ಶ್ಲೋಕ ಸಂದಿಗ್ಧ ವಿಷಯದಲ್ಲಿ ಪ್ರಾಥಮಿಕವಾಗಿ ಸಂಶೋಧನ ಮಾಡಿದ ಶ್ರೇಯಸ್ಸು ಓಟ್ಟೋ ಸ್ಕ್ರೇಡರ ಎಂಬ ಜರ್ಮನಿಯ ಕೈಲ್ ಯುನಿವರ್ಸಿಟಿಯಲ್ಲಿ ಸಂಸ್ಕೃತ ಪ್ರಾಧ್ಯಾಪಕರಾದ ಇವರಿಗೆ ಸಲ್ಲಿಸಬೇಕಾದದ್ದು. ಇವರು ಭಾರತ ದೇಶದಲ್ಲಿ ಬಹಳ ದೀರ್ಘಕಾಲ ವಾಸವಾಗಿದ್ದು ಸಂಸ್ಕೃತ ಅಧ್ಯಯನದಲ್ಲಿಯೇ ಕಾಲ ಕಳೆದರು. ಅಹಿರ್ಬುಧ್ನ್ಯ ಸಂಹಿತೆ ಇತ್ಯಾದಿ ಗ್ರಂಥಗಳನ್ನು ಪ್ರಕಟ ಮಾಡಿದರು. ಒಂದನೆಯ ಮಹಾಯುದ್ಧ ಸಮಯದಲ್ಲಿ ಕೆಲವು ರಾಜಕೀಯ ಕಾರಣಗಳಿಗಾಗಿ ಬ್ರಿಟಿಷ್ ಸರಕಾರವು ಇವರನ್ನು ಬಂಧನದಲ್ಲಿಟ್ಟಿದ್ದರು. ಕಾರಾಗಾರದಲ್ಲಿದ್ದರೂ ಅವರು ಅಧ್ಯಯನ ಸಂಶೋಧನೆಯಲ್ಲಿಯೇ ಕಾಲ ಕಳೆದರು. ಅಲ್ಲಿ ಗೀತಾಧ್ಯಯನ ಮಾಡುತ್ತಿದ್ದಾಗ ಅವರ ಸಂಗಡ ಇದ್ದ ಗೀತಾ ಗ್ರಂಥವೆಂದರೆ "ಗೀತಾರ್ಥ ಸಂಗ್ರಹ"ವೆಂಬ ನಿರ್ಣಸಾಗರದಿಂದ ಅಚ್ಚಾದ ಸಣ್ಣಕ್ಷರದ ಗ್ರಂಥ. ಗೀತೆಯ ವ್ಯಾಖ್ಯಾನ ೭೪೫ ಶ್ಲೋಕಗಳಿಗೆ ಇದೆ ಎಂಬುದನ್ನು ಗುರುತಿಸಿದವರಲ್ಲಿ (ಆಧುನಿಕರಲ್ಲಿ) ಅವರೇ ಮೊದಲಿನವರು. ಇದಲ್ಲದೇ ಪರೀಕ್ಷೆಗಾಗಿ ಲಂಡನ್ ಮ್ಯೂಜಿಯಂನಿಂದ ಮತ್ತೊಂದು ಪ್ರತಿಯನ್ನು ತರಿಸಿದರು. ಆಕಸ್ಮಿಕವಾಗಿ ಆ ಪ್ರತಿ ಭೋಜಪತ್ರಪಾಠ ೭೪೫ ಶ್ಲೋಕ. ಈ ಗ್ರಂಥದಿಂದ ಅವರಿಗೆ ಸಂವಾದ ರೂಪವಾದ ಪ್ರಾಮಾಣ್ಯ ನಿರ್ಧಾರ ದೊರೆಯಿತು. ಇದರಿಂದ ಅವರಿಗೆ ೭೪೫ ಶ್ಲೋಕಗಳ ವಿಷಯದಲ್ಲಿ ದೃಢೀಕರಣವಾಯಿತು.</w:t>
      </w:r>
    </w:p>
    <w:p w14:paraId="4096E034" w14:textId="7AF67E84" w:rsidR="00572177" w:rsidRPr="0093386C" w:rsidRDefault="00572177" w:rsidP="009F1858">
      <w:pPr>
        <w:jc w:val="both"/>
        <w:rPr>
          <w:sz w:val="28"/>
          <w:szCs w:val="28"/>
        </w:rPr>
      </w:pPr>
      <w:r w:rsidRPr="0093386C">
        <w:rPr>
          <w:rFonts w:cs="Tunga"/>
          <w:sz w:val="28"/>
          <w:szCs w:val="28"/>
          <w:cs/>
          <w:lang w:bidi="kn-IN"/>
        </w:rPr>
        <w:t>ಶಾಸ್ತ್ರಿಯವರು ಈ ವಿಷಯದಲ್ಲಿ ತಮ್ಮ ಗ್ರಂಥದಲ್ಲಿ ಸದಭಿಪ್ರಾಯ ವ್ಯಕ್ತಗೊಳಿಸಿದ್ದಾರೆ. ಗೀತೆಯಲ್ಲಿ ವೇದವ್ಯಾಸರ ವಾಣಿಯಂತೆ ೭೪೫ ಶ್ಲೋಕಗಳಿರಬೇಕೆಂದು ಖಚಿತ ನಿರ್ಧಾರಕ್ಕೆ ಬಂದ ಪ್ರಥಮ ಶ್ರೇಯಸ್ಸು ಜರ್ಮನಿಯ ವಿದ್ವಾಂಸರಾದ ಓಟ್ಟೋ ಸ್ಕ್ರೇಡರ ಅವರಿಗೆ</w:t>
      </w:r>
      <w:r w:rsidRPr="0093386C">
        <w:rPr>
          <w:sz w:val="28"/>
          <w:szCs w:val="28"/>
        </w:rPr>
        <w:t xml:space="preserve">, </w:t>
      </w:r>
      <w:r w:rsidRPr="0093386C">
        <w:rPr>
          <w:rFonts w:cs="Tunga"/>
          <w:sz w:val="28"/>
          <w:szCs w:val="28"/>
          <w:cs/>
          <w:lang w:bidi="kn-IN"/>
        </w:rPr>
        <w:t>ದ್ವಿತೀಯ ಮನ್ನಣೆ ರಾಜವೈದ್ಯ ಜೆ.ಕೆ.ಶಾಸ್ತ್ರಿಯವರಿಗೆ ಎಂದು ಹೇಳಿದ್ದಾರೆ. ಶಾಸ್ತ್ರಿಯವರು ಈ ಸಂಶೋಧನೆಯಲ್ಲಿ ಮೂವತ್ತು ವರ್ಷ ದೀರ್ಘ ಕಾಲ ಶ್ರಮಿಸಿದ್ದಾರೆ. ಕಾಲ ಪರಮಾಣು ರಾಶಿಯಲ್ಲಿ ಹುದುಗಿ ಹೋದ ಮರೆತು ಹೋದ ಅನೇಕ ಮುಖ್ಯ ವಿಷಯಗಳನ್ನು ಬಹಿರಂಗ ಪಡಿಸಿ ಗೀತಾ ಪ್ರೇಮಿಗಳಿಗೆ ತಿಳಿಯುವಂತೆ ಮಾಡಿದ್ದಾರೆ. ೭೪೫ ಶ್ಲೋಕಗಳಲ್ಲಿ ೪೫ ಶ್ಲೋಕಗಳನ್ನು ಕಳೆದುಕೊಳ್ಳುವುದು ಬುದ್ಧಿವಂತಿಕೆಯಲ್ಲವೆಂದು ಬಹಳ ಶ್ರದ್ಧೆಯಿಂದ ಪರಿಣಾಮಕಾರಿಯಾಗಿ ಎಚ್ಚರಗೊಳಿಸಿದ್ದಾರೆ. ಅವರಿಗೆ ಕೃತಜ್ಞತೆಗಳನ್ನು ಹೇಳುವಾಗ ಗೀತಾ ಪ್ರೇಮಿಗಳ ಜೊತೆ ನಾನೊಬ್ಬ ಸೇರಿದ್ದೇನೆ.</w:t>
      </w:r>
    </w:p>
    <w:p w14:paraId="388931A1" w14:textId="5D608BC2" w:rsidR="00572177" w:rsidRPr="0093386C" w:rsidRDefault="00572177" w:rsidP="009F1858">
      <w:pPr>
        <w:jc w:val="both"/>
        <w:rPr>
          <w:sz w:val="28"/>
          <w:szCs w:val="28"/>
        </w:rPr>
      </w:pPr>
      <w:r w:rsidRPr="0093386C">
        <w:rPr>
          <w:rFonts w:cs="Tunga"/>
          <w:sz w:val="28"/>
          <w:szCs w:val="28"/>
          <w:cs/>
          <w:lang w:bidi="kn-IN"/>
        </w:rPr>
        <w:t>ಈ ವಿಚಾರ ಮಾಡಿದ ಇನ್ನೊಂದು ಸಂಸ್ಥೆ ಎಂದರೆ ಡಾ</w:t>
      </w:r>
      <w:r w:rsidRPr="0093386C">
        <w:rPr>
          <w:sz w:val="28"/>
          <w:szCs w:val="28"/>
        </w:rPr>
        <w:t>||</w:t>
      </w:r>
      <w:r w:rsidRPr="0093386C">
        <w:rPr>
          <w:rFonts w:cs="Tunga"/>
          <w:sz w:val="28"/>
          <w:szCs w:val="28"/>
          <w:cs/>
          <w:lang w:bidi="kn-IN"/>
        </w:rPr>
        <w:t xml:space="preserve">ಭಂಡಾರಕರ್ ಸಂಶೋಧನಾ ಸಂಸ್ಥೆ. ಈ ಸಂಸ್ಥೆ ಅರ್ಧಶತಮಾನಗಳ ಹಿಂದೆಯೇ ಮಹಾಭಾರತವನ್ನು ಪ್ರಕಟಿಸಿದ್ದಾರೆ. ಅದರಲ್ಲಿ ೬ನೆಯ </w:t>
      </w:r>
      <w:r w:rsidRPr="0093386C">
        <w:rPr>
          <w:rFonts w:cs="Tunga"/>
          <w:sz w:val="28"/>
          <w:szCs w:val="28"/>
          <w:cs/>
          <w:lang w:bidi="kn-IN"/>
        </w:rPr>
        <w:lastRenderedPageBreak/>
        <w:t>ಪರ್ವವಾದ ಭೀಷ್ಮ ಪರ್ವವು ೧೯೪೭ರಲ್ಲಿ ಪ್ರಕಟವಾಗಿದೆ. ಭೀಷ್ಮ ಪರ್ವಕ್ಕೆ ಪ್ರಧಾನ ಸಂಪಾದಕರು ಡಾ</w:t>
      </w:r>
      <w:r w:rsidRPr="0093386C">
        <w:rPr>
          <w:sz w:val="28"/>
          <w:szCs w:val="28"/>
        </w:rPr>
        <w:t>||</w:t>
      </w:r>
      <w:r w:rsidRPr="0093386C">
        <w:rPr>
          <w:rFonts w:cs="Tunga"/>
          <w:sz w:val="28"/>
          <w:szCs w:val="28"/>
          <w:cs/>
          <w:lang w:bidi="kn-IN"/>
        </w:rPr>
        <w:t>ಎಸ್.ಕೆ.ಬಿಲ್ವಲ್‍ಕರ್ ಎಂಬ ಆಧುನಿಕ ವಿದ್ವಾಂಸರು. ಈ ಪರ್ವದ ಆದಿ ಭಾಗದಲ್ಲಿ ಆಂಗ್ಲ ಭಾಷೆಯಲ್ಲಿ ಒಂದು ದೀರ್ಘ ಮುನ್ನುಡಿ ಬರೆದಿದ್ದಾರೆ.</w:t>
      </w:r>
    </w:p>
    <w:p w14:paraId="2E104FA4" w14:textId="5BDE6A6A" w:rsidR="00572177" w:rsidRPr="0093386C" w:rsidRDefault="00572177" w:rsidP="009F1858">
      <w:pPr>
        <w:jc w:val="both"/>
        <w:rPr>
          <w:sz w:val="28"/>
          <w:szCs w:val="28"/>
        </w:rPr>
      </w:pPr>
      <w:r w:rsidRPr="0093386C">
        <w:rPr>
          <w:rFonts w:cs="Tunga"/>
          <w:sz w:val="28"/>
          <w:szCs w:val="28"/>
          <w:cs/>
          <w:lang w:bidi="kn-IN"/>
        </w:rPr>
        <w:t>ಅದರಲ್ಲಿ ಅವರು</w:t>
      </w:r>
      <w:r w:rsidRPr="0093386C">
        <w:rPr>
          <w:sz w:val="28"/>
          <w:szCs w:val="28"/>
        </w:rPr>
        <w:t xml:space="preserve">, </w:t>
      </w:r>
      <w:r w:rsidRPr="0093386C">
        <w:rPr>
          <w:rFonts w:cs="Tunga"/>
          <w:sz w:val="28"/>
          <w:szCs w:val="28"/>
          <w:cs/>
          <w:lang w:bidi="kn-IN"/>
        </w:rPr>
        <w:t>ಅನೇಕ ಅಚ್ಚಾದ ಮಹಾಭಾರತ ಗ್ರಂಥಗಳನ್ನೂ ಮತ್ತು ಹಸ್ತ ಪ್ರತಿಗಳನ್ನೂ ಮಹಾಭಾರತ ಗ್ರಂಥವನ್ನು ಪ್ರಕಟ ಮಾಡುವ ಪುರೋಭಾವಿಯಾಗಿ</w:t>
      </w:r>
      <w:r w:rsidRPr="0093386C">
        <w:rPr>
          <w:sz w:val="28"/>
          <w:szCs w:val="28"/>
        </w:rPr>
        <w:t xml:space="preserve">, </w:t>
      </w:r>
      <w:r w:rsidRPr="0093386C">
        <w:rPr>
          <w:rFonts w:cs="Tunga"/>
          <w:sz w:val="28"/>
          <w:szCs w:val="28"/>
          <w:cs/>
          <w:lang w:bidi="kn-IN"/>
        </w:rPr>
        <w:t>ಪರೀಕ್ಷಿಸಿದ ವಿವರಣೆಗಳನ್ನು ತಿಳಿಸಿದ್ದಾರೆ. ಅವರ ನಿರ್ಧಾರಿತ ದೃಷ್ಟಿಯಲ್ಲಿ ಗೀತೆಯ ಗಾತ್ರ ೭೦೦ ಶ್ಲೋಕಕ್ಕೆ ಸೀಮಿತ. ಅವರು ಈ ನಿರ್ದಿಷ್ಟ ಅಭಿಪ್ರಾಯಕ್ಕೆ ಬರಲು ಶ್ರೀ ಶಂಕರಾಚಾರ್ಯರ ಗೀತಾಭಾಷ್ಯವೇ ಮುಖ್ಯ ಕಾರಣವೆಂದು ಹೇಳಬಹುದು.</w:t>
      </w:r>
    </w:p>
    <w:p w14:paraId="29D6EAA3" w14:textId="7EA555A5" w:rsidR="00572177" w:rsidRPr="0093386C" w:rsidRDefault="00572177" w:rsidP="009F1858">
      <w:pPr>
        <w:jc w:val="both"/>
        <w:rPr>
          <w:sz w:val="28"/>
          <w:szCs w:val="28"/>
        </w:rPr>
      </w:pPr>
      <w:r w:rsidRPr="0093386C">
        <w:rPr>
          <w:rFonts w:cs="Tunga"/>
          <w:sz w:val="28"/>
          <w:szCs w:val="28"/>
          <w:cs/>
          <w:lang w:bidi="kn-IN"/>
        </w:rPr>
        <w:t>ಇವರ ನಂತರ ಬಂದ ಶ್ರೀ ರಾಮಾನುಜಾಚಾರ್ಯರು ಮತ್ತು ಶ್ರೀಮದಾನಂದತೀರ್ಥರು ಕ್ರಮವಾಗಿ ೭೦೦ ಮತ್ತು ೭೦೧ ಶ್ಲೋಕಗಳಿಗೆ ಭಾಷ್ಯಗಳನ್ನು ಬರೆದಿರುವುದೂ</w:t>
      </w:r>
      <w:r w:rsidRPr="0093386C">
        <w:rPr>
          <w:sz w:val="28"/>
          <w:szCs w:val="28"/>
        </w:rPr>
        <w:t xml:space="preserve">, </w:t>
      </w:r>
      <w:r w:rsidRPr="0093386C">
        <w:rPr>
          <w:rFonts w:cs="Tunga"/>
          <w:sz w:val="28"/>
          <w:szCs w:val="28"/>
          <w:cs/>
          <w:lang w:bidi="kn-IN"/>
        </w:rPr>
        <w:t>ಡಾ</w:t>
      </w:r>
      <w:r w:rsidRPr="0093386C">
        <w:rPr>
          <w:sz w:val="28"/>
          <w:szCs w:val="28"/>
        </w:rPr>
        <w:t>||</w:t>
      </w:r>
      <w:r w:rsidRPr="0093386C">
        <w:rPr>
          <w:rFonts w:cs="Tunga"/>
          <w:sz w:val="28"/>
          <w:szCs w:val="28"/>
          <w:cs/>
          <w:lang w:bidi="kn-IN"/>
        </w:rPr>
        <w:t>ಬೆಲ್ವಲ್‍ಕರರಿಗೆ ಸಂವಾದ ರೂಪವಾಗಿರಬಹುದು.</w:t>
      </w:r>
    </w:p>
    <w:p w14:paraId="34F43965" w14:textId="77777777" w:rsidR="00572177" w:rsidRPr="0093386C" w:rsidRDefault="00572177" w:rsidP="009F1858">
      <w:pPr>
        <w:jc w:val="both"/>
        <w:rPr>
          <w:sz w:val="28"/>
          <w:szCs w:val="28"/>
        </w:rPr>
      </w:pPr>
    </w:p>
    <w:p w14:paraId="184AAACA" w14:textId="27D3A5C9" w:rsidR="00572177" w:rsidRPr="0093386C" w:rsidRDefault="00572177" w:rsidP="009F1858">
      <w:pPr>
        <w:jc w:val="both"/>
        <w:rPr>
          <w:sz w:val="28"/>
          <w:szCs w:val="28"/>
        </w:rPr>
      </w:pPr>
      <w:r w:rsidRPr="0093386C">
        <w:rPr>
          <w:rFonts w:cs="Tunga"/>
          <w:sz w:val="28"/>
          <w:szCs w:val="28"/>
          <w:cs/>
          <w:lang w:bidi="kn-IN"/>
        </w:rPr>
        <w:t>ಕಾಶ್ಮೀರ ಪ್ರತಿಗಳಲ್ಲಿ ಅಭಿವ್ಯಕ್ತವಾದ ೭೪೫ ಶ್ಲೋಕವುಳ್ಳ ಗೀತೆಯ ಪ್ರತಿಗಳನ್ನೂ ಡಾ</w:t>
      </w:r>
      <w:r w:rsidRPr="0093386C">
        <w:rPr>
          <w:sz w:val="28"/>
          <w:szCs w:val="28"/>
        </w:rPr>
        <w:t>||</w:t>
      </w:r>
      <w:r w:rsidRPr="0093386C">
        <w:rPr>
          <w:rFonts w:cs="Tunga"/>
          <w:sz w:val="28"/>
          <w:szCs w:val="28"/>
          <w:cs/>
          <w:lang w:bidi="kn-IN"/>
        </w:rPr>
        <w:t>ಬೆಲ್ವಲ್‍ಕರ ಅವರು ಅಪ್ರಧಾನವೆಂದು ಪರಿಗಣಿಸಿದ್ದಾರೆ. ಅವರು ರಾಜವೈದ್ಯ ಜೆ.ಕೆ.ಶಾಸ್ತ್ರಿಯವರ ಪೂರ್ವ ಪ್ರಕಟಣೆಗಳನ್ನು ತಮ್ಮ ಮುನ್ನುಡಿಯಲ್ಲಿ ಉಲ್ಲೇಖಿಸಿದ್ದಾರೆ. ಶಾಸ್ತ್ರೀಯವರ ಗ್ರಂಥಗತ ಗೀತೆಯನ್ನು ನಕಲಿ ಎಂದು ಬೆಲ್ವಲ್‍ಕರರ ಅಭಿಪ್ರಾಯ.</w:t>
      </w:r>
    </w:p>
    <w:p w14:paraId="65421E7E" w14:textId="7D8BD9D2" w:rsidR="00572177" w:rsidRPr="0093386C" w:rsidRDefault="00572177" w:rsidP="009F1858">
      <w:pPr>
        <w:jc w:val="both"/>
        <w:rPr>
          <w:sz w:val="28"/>
          <w:szCs w:val="28"/>
        </w:rPr>
      </w:pPr>
      <w:r w:rsidRPr="0093386C">
        <w:rPr>
          <w:rFonts w:cs="Tunga"/>
          <w:sz w:val="28"/>
          <w:szCs w:val="28"/>
          <w:cs/>
          <w:lang w:bidi="kn-IN"/>
        </w:rPr>
        <w:t>ಸೋಜಿಗವೆಂದರೆ ಡಾ</w:t>
      </w:r>
      <w:r w:rsidRPr="0093386C">
        <w:rPr>
          <w:sz w:val="28"/>
          <w:szCs w:val="28"/>
        </w:rPr>
        <w:t>||</w:t>
      </w:r>
      <w:r w:rsidRPr="0093386C">
        <w:rPr>
          <w:rFonts w:cs="Tunga"/>
          <w:sz w:val="28"/>
          <w:szCs w:val="28"/>
          <w:cs/>
          <w:lang w:bidi="kn-IN"/>
        </w:rPr>
        <w:t>ಭಂಡಾರಕರ್ ಸಂಶೋಧನಾ ಸಂಸ್ಥೆಯು</w:t>
      </w:r>
      <w:r w:rsidRPr="0093386C">
        <w:rPr>
          <w:sz w:val="28"/>
          <w:szCs w:val="28"/>
        </w:rPr>
        <w:t xml:space="preserve">, </w:t>
      </w:r>
      <w:r w:rsidRPr="0093386C">
        <w:rPr>
          <w:rFonts w:cs="Tunga"/>
          <w:sz w:val="28"/>
          <w:szCs w:val="28"/>
          <w:cs/>
          <w:lang w:bidi="kn-IN"/>
        </w:rPr>
        <w:t>ಗೀತಾ ಶ್ಲೋಕ ಸಂದಿಗ್ಧತೆಯನ್ನು ನಿವಾರಣೆ ಮಾಡಲು</w:t>
      </w:r>
      <w:r w:rsidRPr="0093386C">
        <w:rPr>
          <w:sz w:val="28"/>
          <w:szCs w:val="28"/>
        </w:rPr>
        <w:t xml:space="preserve">, </w:t>
      </w:r>
      <w:r w:rsidRPr="0093386C">
        <w:rPr>
          <w:rFonts w:cs="Tunga"/>
          <w:sz w:val="28"/>
          <w:szCs w:val="28"/>
          <w:cs/>
          <w:lang w:bidi="kn-IN"/>
        </w:rPr>
        <w:t>ಗೀತೆಯ ೭೦೦ ಶ್ಲೋಕಗಳನ್ನು ಅಧ್ಯಾಯ ೨೩ ರಿಂದ ೪೦ ವರೆಗೆ ಪ್ರಕಟಿಸಿ</w:t>
      </w:r>
      <w:r w:rsidRPr="0093386C">
        <w:rPr>
          <w:sz w:val="28"/>
          <w:szCs w:val="28"/>
        </w:rPr>
        <w:t xml:space="preserve">, </w:t>
      </w:r>
      <w:r w:rsidRPr="0093386C">
        <w:rPr>
          <w:rFonts w:cs="Tunga"/>
          <w:sz w:val="28"/>
          <w:szCs w:val="28"/>
          <w:cs/>
          <w:lang w:bidi="kn-IN"/>
        </w:rPr>
        <w:t>೪೧ನೇ ಅಧ್ಯಾಯದಲ್ಲಿ ವೇದವ್ಯಾಸರ ವೈಶಂಪಾಯರ ಆರು ಶ್ಲೋಕಗಳನ್ನು (ಗೀತೆಯಗಾತ್ರ ೭೪೫ ಎಂದು ಹೇಳತಕ್ಕ ಆರನೆಯ ಶ್ಲೋಕ ಸಹ)ನ್ಮುಖ್ಯ ಭಾಗದಿಂದ ತೆಗೆದುಹಾಕಿ ಅಡಿಯಲ್ಲಿ ಆಗಿ ಅಚ್ಚು ಮಾಡಿದ್ದಾರೆ. ಆ ಆರು ಶ್ಲೋಕಗಳು ಪ್ರಮಾಣವಲ್ಲವೆಂದು ಅವರು ಭಾವಿಸಿದರೆ ಉಳಿದ ಶ್ಲೋಕಗಳಾದರೂ ಅದು ಹೇಗೆ ಪ್ರಮಾಣ ಪದವಿಯನ್ನು ಹೊಂದುವವು. ಶ್ರೀ ಶಂಕರಾಚಾರ್ಯರ ಗೀತಾಭಾಷ್ಯದ ಪ್ರಭಾವಕ್ಕೊಳಗಾದ ಬೆಲ್ವಲ್‍ಕರ್ ಅವರು ಗೀತೆಯ ೪೫ ಶ್ಲೋಕಗಳನ್ನೂ ಮತ್ತು ವೈಶಂಪಾಯರ ಆರು ಶ್ಲೋಕಗಳನ್ನು ಕಿತ್ತು ಹಾಕಲು ನಿರ್ಧಾರ ಮಾಡಿದ್ದು ವಿಷಾದಕರ ಸಂಗತಿ. ಆದರೇನು ಗೀತಾ ಪ್ರೇಮಿಗಳು ಪುನರಾಲೋಚಿಸಬೇಕಾದ ವಿಷಯ.</w:t>
      </w:r>
    </w:p>
    <w:p w14:paraId="63313F85" w14:textId="0FF38198" w:rsidR="00572177" w:rsidRPr="0093386C" w:rsidRDefault="00572177" w:rsidP="009F1858">
      <w:pPr>
        <w:jc w:val="both"/>
        <w:rPr>
          <w:sz w:val="28"/>
          <w:szCs w:val="28"/>
        </w:rPr>
      </w:pPr>
      <w:r w:rsidRPr="0093386C">
        <w:rPr>
          <w:rFonts w:cs="Tunga"/>
          <w:sz w:val="28"/>
          <w:szCs w:val="28"/>
          <w:cs/>
          <w:lang w:bidi="kn-IN"/>
        </w:rPr>
        <w:lastRenderedPageBreak/>
        <w:t>ಡಾ</w:t>
      </w:r>
      <w:r w:rsidRPr="0093386C">
        <w:rPr>
          <w:sz w:val="28"/>
          <w:szCs w:val="28"/>
        </w:rPr>
        <w:t xml:space="preserve">|| </w:t>
      </w:r>
      <w:r w:rsidRPr="0093386C">
        <w:rPr>
          <w:rFonts w:cs="Tunga"/>
          <w:sz w:val="28"/>
          <w:szCs w:val="28"/>
          <w:cs/>
          <w:lang w:bidi="kn-IN"/>
        </w:rPr>
        <w:t>ನಾಗರಾಜ ಶರ್ಮರು ಶಾಸ್ತ್ರೀಯವರ ೧೯೩೯ರ ಪ್ರಕಟಣೆಯನ್ನು ೧೯೪೨ ಹಿಂದೂ ಪೇಪರ್‌ನಲ್ಲಿ ವಿಮರ್ಶಿಸಿದ್ದಾರೆ. ಅವರು ಪ್ರಾಚೀನ ಪರಂಪರೆ ಮತ್ತು ಭಾಷ್ಯಾಕಾರರ ವ್ಯಕ್ತಿತ್ವ</w:t>
      </w:r>
      <w:r w:rsidRPr="0093386C">
        <w:rPr>
          <w:sz w:val="28"/>
          <w:szCs w:val="28"/>
        </w:rPr>
        <w:t xml:space="preserve">, </w:t>
      </w:r>
      <w:r w:rsidRPr="0093386C">
        <w:rPr>
          <w:rFonts w:cs="Tunga"/>
          <w:sz w:val="28"/>
          <w:szCs w:val="28"/>
          <w:cs/>
          <w:lang w:bidi="kn-IN"/>
        </w:rPr>
        <w:t>ಅವರು ವ್ಯಾಖ್ಯಾನ ಮಾಡಿದ ಶ್ಲೋಕಗಳೆಷ್ಟು ಎಂಬುದಕ್ಕೆ ಮಹತ್ವ ಕೊಟ್ಟಿರುವರೇ ಹೊರತು ಸಮಸ್ಯೆ ಏನು ಸಂಶೋಧನಾ ವಿಷಯದಲ್ಲಿ ಮುಖ್ಯಾಂಶವೇನಿದೆ</w:t>
      </w:r>
      <w:r w:rsidRPr="0093386C">
        <w:rPr>
          <w:sz w:val="28"/>
          <w:szCs w:val="28"/>
        </w:rPr>
        <w:t xml:space="preserve">, </w:t>
      </w:r>
      <w:r w:rsidRPr="0093386C">
        <w:rPr>
          <w:rFonts w:cs="Tunga"/>
          <w:sz w:val="28"/>
          <w:szCs w:val="28"/>
          <w:cs/>
          <w:lang w:bidi="kn-IN"/>
        </w:rPr>
        <w:t>ವೈಶಂಪಾಯನರು ಏನು ಹೇಳಿದ್ದಾರೆ</w:t>
      </w:r>
      <w:r w:rsidRPr="0093386C">
        <w:rPr>
          <w:sz w:val="28"/>
          <w:szCs w:val="28"/>
        </w:rPr>
        <w:t xml:space="preserve">, </w:t>
      </w:r>
      <w:r w:rsidRPr="0093386C">
        <w:rPr>
          <w:rFonts w:cs="Tunga"/>
          <w:sz w:val="28"/>
          <w:szCs w:val="28"/>
          <w:cs/>
          <w:lang w:bidi="kn-IN"/>
        </w:rPr>
        <w:t>ಗೀತೆಯಲ್ಲಿ ಶ್ಲೋಕ ವ್ಯತ್ಯಾಸಗಳು ಏಕೆ ಆದವು</w:t>
      </w:r>
      <w:r w:rsidRPr="0093386C">
        <w:rPr>
          <w:sz w:val="28"/>
          <w:szCs w:val="28"/>
        </w:rPr>
        <w:t xml:space="preserve">, </w:t>
      </w:r>
      <w:r w:rsidRPr="0093386C">
        <w:rPr>
          <w:rFonts w:cs="Tunga"/>
          <w:sz w:val="28"/>
          <w:szCs w:val="28"/>
          <w:cs/>
          <w:lang w:bidi="kn-IN"/>
        </w:rPr>
        <w:t>ಯಾವಾಗ ಆದವು ಎಂಬ ಅಂಶಗಳಿಗೆ ವಿಶೇಷ ಲಕ್ಷ್ಯ ಕೊಟ್ಟಂತೆ ಕಾಣುವುದಿಲ್ಲ. ಮುಖ್ಯಾಂಶಗಳು ಅವರ ದೃಷ್ಟಿಕೋಣದ ಬಹಿರ್ಭಾಗದಲ್ಲಿಯೇ ಉಳಿದು ಹೋದಂತೆ ಕಾಣುತ್ತದೆ.</w:t>
      </w:r>
    </w:p>
    <w:p w14:paraId="11B950A1" w14:textId="4EC54FAE" w:rsidR="00572177" w:rsidRPr="0093386C" w:rsidRDefault="00572177" w:rsidP="009F1858">
      <w:pPr>
        <w:jc w:val="both"/>
        <w:rPr>
          <w:sz w:val="28"/>
          <w:szCs w:val="28"/>
        </w:rPr>
      </w:pPr>
      <w:r w:rsidRPr="0093386C">
        <w:rPr>
          <w:rFonts w:cs="Tunga"/>
          <w:sz w:val="28"/>
          <w:szCs w:val="28"/>
          <w:cs/>
          <w:lang w:bidi="kn-IN"/>
        </w:rPr>
        <w:t>ಈ ಪೂರ್ವದಲ್ಲಿ ಮಾಡಿದ ವಿಮರ್ಶೆಯಿಂದಲೂ ಮತ್ತು ಮೂರು ಜನ ವಿದ್ವಾಂಸರ ಅಧ್ಯಯನ ಸಂಶೋಧನೆಗಳಿಂದ ನಮಗೆ ತೋರುವುದನ್ನು ಈ ಮುಂದಿನ ಭಾಗದ ಲೇಖನದಲ್ಲಿ ವಿವರಿಸಿದೆ.</w:t>
      </w:r>
    </w:p>
    <w:p w14:paraId="5A714105" w14:textId="77777777" w:rsidR="00572177" w:rsidRPr="0093386C" w:rsidRDefault="00572177" w:rsidP="009F1858">
      <w:pPr>
        <w:jc w:val="both"/>
        <w:rPr>
          <w:sz w:val="28"/>
          <w:szCs w:val="28"/>
        </w:rPr>
      </w:pPr>
      <w:r w:rsidRPr="0093386C">
        <w:rPr>
          <w:rFonts w:cs="Tunga"/>
          <w:sz w:val="28"/>
          <w:szCs w:val="28"/>
          <w:cs/>
          <w:lang w:bidi="kn-IN"/>
        </w:rPr>
        <w:t>೧. ಪ್ರೊ. ಓಟ್ಟೊ ಸ್ಕ್ರೇಡರ್ ಮತ್ತು ರಾಜವೈದ್ಯ ಜೆ.ಕೆ.ಶಾಸ್ತ್ರಿಯವರು ಮಹಾಭಾರತದ ಭೀಷ್ಮ ಪರ್ವದಲ್ಲಿ ಉಕ್ತವಾದ (೪೩ ಅಧ್ಯಾಯ ಗೋರಖಪುರ ಪ್ರಕಟಣೆ) ವೈಶಂಪಾಯನರ ವೇದವ್ಯಾಸರ ವಾಣಿಗೆ</w:t>
      </w:r>
      <w:r w:rsidRPr="0093386C">
        <w:rPr>
          <w:sz w:val="28"/>
          <w:szCs w:val="28"/>
        </w:rPr>
        <w:t xml:space="preserve">, </w:t>
      </w:r>
      <w:r w:rsidRPr="0093386C">
        <w:rPr>
          <w:rFonts w:cs="Tunga"/>
          <w:sz w:val="28"/>
          <w:szCs w:val="28"/>
          <w:cs/>
          <w:lang w:bidi="kn-IN"/>
        </w:rPr>
        <w:t>ಎಂದರೆ ಗೀತೆಯಲ್ಲಿ ೭೪೫ ಶ್ಲೋಕಗಳಿವೆ ಎಂಬ ಮಾತಿಗೆ</w:t>
      </w:r>
      <w:r w:rsidRPr="0093386C">
        <w:rPr>
          <w:sz w:val="28"/>
          <w:szCs w:val="28"/>
        </w:rPr>
        <w:t xml:space="preserve">, </w:t>
      </w:r>
      <w:r w:rsidRPr="0093386C">
        <w:rPr>
          <w:rFonts w:cs="Tunga"/>
          <w:sz w:val="28"/>
          <w:szCs w:val="28"/>
          <w:cs/>
          <w:lang w:bidi="kn-IN"/>
        </w:rPr>
        <w:t>ಪ್ರಾಮಾಣ್ಯ ತಿಳಿದು ಪ್ರಾಧಾನ್ಯತೆ ಕೊಟ್ಟು ಆಷ್ಟು ಶ್ಲೋಕಗಳು ಈಗ ಪ್ರಕಟವಾದ ಬಹು ಗ್ರಂಥದಲ್ಲಿ ಯಾಕೆ ಇಲ್ಲ. ಯಾವ ಕಾಲದಿಂದ ೭೦೦ ಶ್ಲೋಕದ ಪ್ರಸಿದ್ಧಿ ಪ್ರಾರಂಭವಾಯಿತು. ೭೪೫ ಶ್ಲೋಕಗಳು ಯಾವ ಯಾವ ಕಾಲದಲ್ಲಿಯೂ ಇರಲೇ ಇಲ್ಲವೇ. ೪೫ ಶ್ಲೋಕಗಳನ್ನು ಯಾರು ಯಾಕೆ ಯಾವಾಗ ಕೈ ಬಿಟ್ಟರು. ಅವುಗಳ ಪುನರುಪಲಬ್ಧಿ ಸಾಧ್ಯವೇ. ಎಂಬ ಮೊದಲಾದ ವಿಷಯಗಳನ್ನು ಪರ್ಯಾಲೋಚಿಸಿ ಶ್ರಮಪಟ್ಟು ಮೂವತ್ತು ವರ್ಷಗಳ ದೀರ್ಘಕಾಲ ಹುಡುಕಿ ಭೋಜ ಪ್ರತಿಪಾಠ ೭೪೫ ಶ್ಲೋಕಗಳುಳ್ಳ ಸಂಪೂರ್ಣ ಗೀತೆಯನ್ನು ಪ್ರಕಟಿಸಿ ಕೃತಕೃತ್ಯರಾದೆವೆಂದು ತಿಳಿದು ಸಂತೋಷ ಪಟ್ಟರು ರಾಜವೈದ್ಯ ಜೆ.ಕೆ.ಶಾಸ್ತ್ರಿಯವರು.</w:t>
      </w:r>
    </w:p>
    <w:p w14:paraId="15C93945" w14:textId="77777777" w:rsidR="00572177" w:rsidRPr="0093386C" w:rsidRDefault="00572177" w:rsidP="009F1858">
      <w:pPr>
        <w:jc w:val="both"/>
        <w:rPr>
          <w:sz w:val="28"/>
          <w:szCs w:val="28"/>
        </w:rPr>
      </w:pPr>
      <w:r w:rsidRPr="0093386C">
        <w:rPr>
          <w:rFonts w:cs="Tunga"/>
          <w:sz w:val="28"/>
          <w:szCs w:val="28"/>
          <w:cs/>
          <w:lang w:bidi="kn-IN"/>
        </w:rPr>
        <w:t>೨. ಡಾ</w:t>
      </w:r>
      <w:r w:rsidRPr="0093386C">
        <w:rPr>
          <w:sz w:val="28"/>
          <w:szCs w:val="28"/>
        </w:rPr>
        <w:t xml:space="preserve">|| </w:t>
      </w:r>
      <w:r w:rsidRPr="0093386C">
        <w:rPr>
          <w:rFonts w:cs="Tunga"/>
          <w:sz w:val="28"/>
          <w:szCs w:val="28"/>
          <w:cs/>
          <w:lang w:bidi="kn-IN"/>
        </w:rPr>
        <w:t xml:space="preserve">ಬೆಲ್ವಲ್‍ಕರ್ ಅವರು ಶ್ರೀ ಶಂಕರಾಚಾರ್ಯರ ಗೀತಾಭಾಷ್ಯದಲ್ಲಿ "ಭಗವಾನ್ ವೇದವ್ಯಾಸರು ಗೀತೆಯನ್ನು ೭೦೦ ಶ್ಲೋಕಗಳಿಂದ ರಚಿಸಿದರು" ಎಂಬ ವಚನಕ್ಕೆ ವಿಶೇಷ ಪ್ರಾಮುಖ್ಯತೆ ಕೊಟ್ಟು ಪ್ರಭಾವಕ್ಕೊಳಗಾಗಿ ತಮ್ಮ ಭಾರತವನ್ನು ಅದರ ಪ್ರಕಾರ ಪ್ರಕಟಿಸಿ ವೈಶಂಪಾಯನರು ಹೇಳಿದ್ದನ್ನು ಅಪ್ರಧಾನವಾಗಿ ಪರಿಗಣಿಸಿದರು. </w:t>
      </w:r>
    </w:p>
    <w:p w14:paraId="63A6D4D2" w14:textId="77777777" w:rsidR="00572177" w:rsidRPr="0093386C" w:rsidRDefault="00572177" w:rsidP="009F1858">
      <w:pPr>
        <w:jc w:val="both"/>
        <w:rPr>
          <w:sz w:val="28"/>
          <w:szCs w:val="28"/>
        </w:rPr>
      </w:pPr>
    </w:p>
    <w:p w14:paraId="123F6471" w14:textId="028EA00E" w:rsidR="00572177" w:rsidRPr="0093386C" w:rsidRDefault="00572177" w:rsidP="009F1858">
      <w:pPr>
        <w:jc w:val="both"/>
        <w:rPr>
          <w:sz w:val="28"/>
          <w:szCs w:val="28"/>
        </w:rPr>
      </w:pPr>
      <w:r w:rsidRPr="0093386C">
        <w:rPr>
          <w:rFonts w:cs="Tunga"/>
          <w:sz w:val="28"/>
          <w:szCs w:val="28"/>
          <w:cs/>
          <w:lang w:bidi="kn-IN"/>
        </w:rPr>
        <w:t xml:space="preserve">ಮುಂದೆ ಬಂದ ಭಾಷ್ಯಾಕಾರರು ಶ್ರೀ ರಾಮಾನುಜಾಚಾರ್ಯರು ಶ್ರೀಮಧ್ವಾಚಾರ್ಯರು ಭಾಷ್ಯವನ್ನು ರಚಿಸಿದರೇ ವಿನಃ ಗೀತೆಯಲ್ಲಿ ಎಷ್ಟು ಶ್ಲೋಕಗಳಿರಬೇಕೆಂಬ ಯಾವುದೇ ಒಂದು ನಿರ್ದಿಷ್ಟ </w:t>
      </w:r>
      <w:r w:rsidRPr="0093386C">
        <w:rPr>
          <w:rFonts w:cs="Tunga"/>
          <w:sz w:val="28"/>
          <w:szCs w:val="28"/>
          <w:cs/>
          <w:lang w:bidi="kn-IN"/>
        </w:rPr>
        <w:lastRenderedPageBreak/>
        <w:t xml:space="preserve">ಸಂಖ್ಯೆಯನ್ನು ಅವರ್ಯಾರೂ ಸೂಚಿಸಲಿಲ್ಲ. ವೇದವ್ಯಾಸರೇ ಹೇಳಿರುವಾಗ ಅದು ಪ್ರಮಾಣವಾದ್ದರಿಂದ ಈ ಇಬ್ಬರು ಭಾಷ್ಯಾಕಾರರು ಪ್ರತ್ಯೇಕವಾಗಿ ಶ್ಲೋಕ ಸಂಖ್ಯೆ ಹೇಳಿರಲಿಕ್ಕಿಲ್ಲ.    </w:t>
      </w:r>
    </w:p>
    <w:p w14:paraId="1A4D8AE7" w14:textId="77777777" w:rsidR="00572177" w:rsidRPr="0093386C" w:rsidRDefault="00572177" w:rsidP="009F1858">
      <w:pPr>
        <w:jc w:val="both"/>
        <w:rPr>
          <w:sz w:val="28"/>
          <w:szCs w:val="28"/>
        </w:rPr>
      </w:pPr>
      <w:r w:rsidRPr="0093386C">
        <w:rPr>
          <w:rFonts w:cs="Tunga"/>
          <w:sz w:val="28"/>
          <w:szCs w:val="28"/>
          <w:cs/>
          <w:lang w:bidi="kn-IN"/>
        </w:rPr>
        <w:t>೩. ಶ್ರೀ ವೇದವ್ಯಾಸರು ತಮ್ಮ ಮಹಾಭಾರತ ಗ್ರಂಥದಲ್ಲಿ ಗೀತೆಯು ೭೪೫ ಶ್ಲೋಕಗಳಿಂದ ರಚಿತವಾಗಿದೆ ಎಂದು ಹೇಳಿರಲಾಗಿ</w:t>
      </w:r>
      <w:r w:rsidRPr="0093386C">
        <w:rPr>
          <w:sz w:val="28"/>
          <w:szCs w:val="28"/>
        </w:rPr>
        <w:t xml:space="preserve">, </w:t>
      </w:r>
      <w:r w:rsidRPr="0093386C">
        <w:rPr>
          <w:rFonts w:cs="Tunga"/>
          <w:sz w:val="28"/>
          <w:szCs w:val="28"/>
          <w:cs/>
          <w:lang w:bidi="kn-IN"/>
        </w:rPr>
        <w:t xml:space="preserve">ಶ್ರೀ ಶಂಕರಾಚಾರ್ಯರ ಮತ್ತೊಂದು ವ್ಯತ್ಯಸ್ತವಾದ ಗೀತೆಯ ಶ್ಲೋಕ ಸಂಖ್ಯಾ ಸೂಚನೆಯು ತೀರ ಅನಾವಶ್ಯಕ ಮತ್ತು ಅಪ್ರಸಕ್ತ ಮತ್ತು ಸಂದೇಹಕ್ಕೆ ಕಾರಣವಾಯಿತು ಎನ್ನುತ್ತಾರೆ ಶಾಸ್ತ್ರಿಗಳು. </w:t>
      </w:r>
    </w:p>
    <w:p w14:paraId="6051961E" w14:textId="77777777" w:rsidR="00572177" w:rsidRPr="0093386C" w:rsidRDefault="00572177" w:rsidP="009F1858">
      <w:pPr>
        <w:jc w:val="both"/>
        <w:rPr>
          <w:sz w:val="28"/>
          <w:szCs w:val="28"/>
        </w:rPr>
      </w:pPr>
      <w:r w:rsidRPr="0093386C">
        <w:rPr>
          <w:rFonts w:cs="Tunga"/>
          <w:sz w:val="28"/>
          <w:szCs w:val="28"/>
          <w:cs/>
          <w:lang w:bidi="kn-IN"/>
        </w:rPr>
        <w:t>೪. ೭೪೫ ಶ್ಲೋಕಗಳಿಂದ ಯುಕ್ತವಾದ ಗೀತೆಯು ಪ್ರಾಚೀನದಲ್ಲಿಯೂ ಇತ್ತು ಈಗಲೂ ಉಪಲಬ್ಧ ಇದೆ. ಶ್ರೀ ವೇದವ್ಯಾಸರ ಮಾತಿಗೆ ಪ್ರಾಮುಖ್ಯತೆ ಕೊಟ್ಟು ಸಂಪೂರ್ಣ ಗೀತೆಯನ್ನು ಕಾಪಾಡಿ ಕೊಳ್ಳುವುದೇ ಶ್ರೇಯಸ್ಸು. ಶ್ರೀಕೃಷ್ಣನ ೬೨೦ ಶ್ಲೋಕಗಳನ್ನು ರಕ್ಷಿಸಿಕೊಂಡು ನಿತ್ಯಾನುಷ್ಠಾನಕ್ಕೆ ತರಬೇಕು. ೪೫ ಶ್ಲೋಕಗಳನ್ನು ಕಳೆದುಕೊಂಡು ಸುಮ್ಮನಿರುವುದು ಗೀತಾಪ್ರಿಯರ ಲಕ್ಷಣವಲ್ಲ.</w:t>
      </w:r>
    </w:p>
    <w:p w14:paraId="499D9EF8" w14:textId="77777777" w:rsidR="00572177" w:rsidRPr="0093386C" w:rsidRDefault="00572177" w:rsidP="009F1858">
      <w:pPr>
        <w:jc w:val="both"/>
        <w:rPr>
          <w:sz w:val="28"/>
          <w:szCs w:val="28"/>
        </w:rPr>
      </w:pPr>
      <w:r w:rsidRPr="0093386C">
        <w:rPr>
          <w:rFonts w:cs="Tunga"/>
          <w:sz w:val="28"/>
          <w:szCs w:val="28"/>
          <w:cs/>
          <w:lang w:bidi="kn-IN"/>
        </w:rPr>
        <w:t>೫. ಗೀತೆಯಲ್ಲಿ ನಿಜವಾಗಿಯೂ ೭೦೦ ಶ್ಲೋಕಗಳು ಮಾತ್ರ ಇದ್ದಿದ್ದರೆ</w:t>
      </w:r>
      <w:r w:rsidRPr="0093386C">
        <w:rPr>
          <w:sz w:val="28"/>
          <w:szCs w:val="28"/>
        </w:rPr>
        <w:t xml:space="preserve">, </w:t>
      </w:r>
      <w:r w:rsidRPr="0093386C">
        <w:rPr>
          <w:rFonts w:cs="Tunga"/>
          <w:sz w:val="28"/>
          <w:szCs w:val="28"/>
          <w:cs/>
          <w:lang w:bidi="kn-IN"/>
        </w:rPr>
        <w:t>ಶ್ರೀವೇದವ್ಯಾಸರ ೭೪೫ ಶ್ಲೋಕಗಳು ಎಂಬ ವಾಕ್ಯಕ್ಕೆ ಆಸ್ಪದವೇ ಇರಲಿಲ್ಲ. ಯಾರಾದರೂ ಆ ಶ್ಲೋಕವನ್ನು ಸೇರಿಸಿದ್ದೇ ಆದರೆ ಅದು ಇಲ್ಲಿಯವರೆಗೂ ಬರುತ್ತಲೇ ಇರಲಿಲ್ಲ. ಅದು ಕೇವಲ ಶ್ರೀ ವೇದವ್ಯಾಸರ ವಾಕ್ಯವಾದ್ದರಿಂದ ಅದಕ್ಕೆ ಅಸ್ತಿತ್ವವೂ ಇದೆ</w:t>
      </w:r>
      <w:r w:rsidRPr="0093386C">
        <w:rPr>
          <w:sz w:val="28"/>
          <w:szCs w:val="28"/>
        </w:rPr>
        <w:t xml:space="preserve">, </w:t>
      </w:r>
      <w:r w:rsidRPr="0093386C">
        <w:rPr>
          <w:rFonts w:cs="Tunga"/>
          <w:sz w:val="28"/>
          <w:szCs w:val="28"/>
          <w:cs/>
          <w:lang w:bidi="kn-IN"/>
        </w:rPr>
        <w:t>ಪ್ರಾಮಾಣಿಕವಾಗಿಯೂ ಇದೆ ಮತ್ತು ಈಗಲೂ ಇನ್ನು ಮುಂದೆಯೂ ಇರುತ್ತದೆ ಎಂದು ಸಿದ್ಧವಾಯಿತು.</w:t>
      </w:r>
    </w:p>
    <w:p w14:paraId="76543A8F" w14:textId="77777777" w:rsidR="00572177" w:rsidRPr="0093386C" w:rsidRDefault="00572177" w:rsidP="009F1858">
      <w:pPr>
        <w:jc w:val="both"/>
        <w:rPr>
          <w:sz w:val="28"/>
          <w:szCs w:val="28"/>
        </w:rPr>
      </w:pPr>
      <w:r w:rsidRPr="0093386C">
        <w:rPr>
          <w:rFonts w:cs="Tunga"/>
          <w:sz w:val="28"/>
          <w:szCs w:val="28"/>
          <w:cs/>
          <w:lang w:bidi="kn-IN"/>
        </w:rPr>
        <w:t>೬. ಇನ್ನೊಂದು ಮುಖ್ಯ ವಿಷಯವನ್ನು ವಿದ್ವಾಂಸರು ಮತ್ತು ಗೀತಾ ಪ್ರೇಮಿಗಳು ಗಮನಿಸಬೇಕು.</w:t>
      </w:r>
    </w:p>
    <w:p w14:paraId="7146599E" w14:textId="349EE465" w:rsidR="00572177" w:rsidRPr="0093386C" w:rsidRDefault="00572177" w:rsidP="009F1858">
      <w:pPr>
        <w:jc w:val="both"/>
        <w:rPr>
          <w:sz w:val="28"/>
          <w:szCs w:val="28"/>
        </w:rPr>
      </w:pPr>
      <w:r w:rsidRPr="0093386C">
        <w:rPr>
          <w:rFonts w:cs="Tunga"/>
          <w:sz w:val="28"/>
          <w:szCs w:val="28"/>
          <w:cs/>
          <w:lang w:bidi="kn-IN"/>
        </w:rPr>
        <w:t>ವೈಶಂಪಾಯನರು ಜನಮೇಜಯರಾಯನಿಗೆ ಭಾರತೋಪದೇಶ ಮಾಡುವ ಸಂದರ್ಭದಲ್ಲಿ ಪ್ರತಿಯೊಂದು ಅಧ್ಯಾಯ ಮುಗಿದ ಮೇಲೆ ಮುಂದಿನ ಅಧ್ಯಾಯಾರಂಭದಲ್ಲಿ ಪೂರ್ವಾಧ್ಯಯದ ಹೃಸ್ವ ಸಾರಾಂಶವನ್ನು ಒಂದೆರಡು ಶ್ಲೋಕದಲ್ಲಿ ನಿರೂಪಣೆ ಮಾಡಿರುವುದನ್ನು ಸಾಮಾನ್ಯವಾಗಿ ಗಮನಿಸುತ್ತೇವೆ. ಗೀತೋಪದೇಶ ಹದಿನೆಂಟು ಅಧ್ಯಾಯ ಮುಗಿಯುವವರೆಗೂ ವೈಶಂಪಾಯನರು ಮಧ್ಯಪ್ರವೇಶಿಸಿ ಎಲ್ಲಿಯೂ ಮಾತನಾಡಲಿಲ್ಲ. ಗೀತೋಪದೇಶ ಸಂಪೂರ್ಣ ಮುಗಿದ ಮೇಲೆ</w:t>
      </w:r>
      <w:r w:rsidRPr="0093386C">
        <w:rPr>
          <w:sz w:val="28"/>
          <w:szCs w:val="28"/>
        </w:rPr>
        <w:t xml:space="preserve">, </w:t>
      </w:r>
      <w:r w:rsidRPr="0093386C">
        <w:rPr>
          <w:rFonts w:cs="Tunga"/>
          <w:sz w:val="28"/>
          <w:szCs w:val="28"/>
          <w:cs/>
          <w:lang w:bidi="kn-IN"/>
        </w:rPr>
        <w:t>ಇಂಥ ಮುಖ್ಯ ಭಾಗದ ಅಂತ್ಯದಲ್ಲಿ</w:t>
      </w:r>
      <w:r w:rsidRPr="0093386C">
        <w:rPr>
          <w:sz w:val="28"/>
          <w:szCs w:val="28"/>
        </w:rPr>
        <w:t xml:space="preserve">, </w:t>
      </w:r>
      <w:r w:rsidRPr="0093386C">
        <w:rPr>
          <w:rFonts w:cs="Tunga"/>
          <w:sz w:val="28"/>
          <w:szCs w:val="28"/>
          <w:cs/>
          <w:lang w:bidi="kn-IN"/>
        </w:rPr>
        <w:t>ವೈಶಂಪಾಯನರು ಆರು ಶ್ಲೋಕಗಳಿಂದ ಪ್ರಶಂಸೆ</w:t>
      </w:r>
      <w:r w:rsidRPr="0093386C">
        <w:rPr>
          <w:sz w:val="28"/>
          <w:szCs w:val="28"/>
        </w:rPr>
        <w:t xml:space="preserve">, </w:t>
      </w:r>
      <w:r w:rsidRPr="0093386C">
        <w:rPr>
          <w:rFonts w:cs="Tunga"/>
          <w:sz w:val="28"/>
          <w:szCs w:val="28"/>
          <w:cs/>
          <w:lang w:bidi="kn-IN"/>
        </w:rPr>
        <w:t>ಅದರ ಹಿರಿಮೆ ಮತ್ತು ಮಹಿಮೆಗಳನ್ನು ಹೇಳಿ ಶ್ಲೋಕ ಸಂಖ್ಯೆಗಳನ್ನು ನಿರ್ದೇಶನಮಾಡಿದರು. ನಂತರ ಮಹಾಭಾರತವು ಸಂಜಯ ಉವಾಚ ಎಂದು ಮುಂದುವರಿಯುತ್ತದೆ. ಶ್ರೀ ವೇದವ್ಯಾಸರು ವೈಶಂಪಾಯನರು ಇಷ್ಟೆಲ್ಲ ಜಾಗರೂಕತೆ ವಹಿಸಿದರೂ ಒಂದಲ್ಲ ಎರಡಲ್ಲ ೪೫ ಶ್ಲೋಕಗಳು</w:t>
      </w:r>
      <w:r w:rsidRPr="0093386C">
        <w:rPr>
          <w:sz w:val="28"/>
          <w:szCs w:val="28"/>
        </w:rPr>
        <w:t xml:space="preserve">, </w:t>
      </w:r>
      <w:r w:rsidRPr="0093386C">
        <w:rPr>
          <w:rFonts w:cs="Tunga"/>
          <w:sz w:val="28"/>
          <w:szCs w:val="28"/>
          <w:cs/>
          <w:lang w:bidi="kn-IN"/>
        </w:rPr>
        <w:t>ಅದೂ ಶ್ರೀಕೃಷ್ಣನ ವಾಕ್ಯಗಳು ಅಪಹೃತವಾಗಿರುವುದು ಆಶ್ಚರ್ಯ</w:t>
      </w:r>
      <w:r w:rsidRPr="0093386C">
        <w:rPr>
          <w:sz w:val="28"/>
          <w:szCs w:val="28"/>
        </w:rPr>
        <w:t xml:space="preserve">, </w:t>
      </w:r>
      <w:r w:rsidRPr="0093386C">
        <w:rPr>
          <w:rFonts w:cs="Tunga"/>
          <w:sz w:val="28"/>
          <w:szCs w:val="28"/>
          <w:cs/>
          <w:lang w:bidi="kn-IN"/>
        </w:rPr>
        <w:t xml:space="preserve">ಎಲ್ಲರೂ ನೋಡು ನೋಡುತ್ತಲೇ ಹಗಲು </w:t>
      </w:r>
      <w:r w:rsidRPr="0093386C">
        <w:rPr>
          <w:rFonts w:cs="Tunga"/>
          <w:sz w:val="28"/>
          <w:szCs w:val="28"/>
          <w:cs/>
          <w:lang w:bidi="kn-IN"/>
        </w:rPr>
        <w:lastRenderedPageBreak/>
        <w:t>ದರೋಡೆ ಆದಂತೆ ಆಗಿದೆ. ಪದಾರ್ಥಗಳು ಕಳೆದರೆ ಸರಕಾರಕ್ಕೆ</w:t>
      </w:r>
      <w:r w:rsidRPr="0093386C">
        <w:rPr>
          <w:sz w:val="28"/>
          <w:szCs w:val="28"/>
        </w:rPr>
        <w:t xml:space="preserve">, </w:t>
      </w:r>
      <w:r w:rsidRPr="0093386C">
        <w:rPr>
          <w:rFonts w:cs="Tunga"/>
          <w:sz w:val="28"/>
          <w:szCs w:val="28"/>
          <w:cs/>
          <w:lang w:bidi="kn-IN"/>
        </w:rPr>
        <w:t>ಪೋಲೀಸ್ ಅಧಿಕಾರಿಗಳಿಗೆ ದೂರು ಹೇಳುತ್ತೇವೆ. ಈಗ ಶ್ಲೋಕಗಳು ಕಳೆದುಹೋಗಿವೆ ಎಲ್ಲಿ ದೂರುವುದು</w:t>
      </w:r>
      <w:r w:rsidRPr="0093386C">
        <w:rPr>
          <w:sz w:val="28"/>
          <w:szCs w:val="28"/>
        </w:rPr>
        <w:t xml:space="preserve">, </w:t>
      </w:r>
      <w:r w:rsidRPr="0093386C">
        <w:rPr>
          <w:rFonts w:cs="Tunga"/>
          <w:sz w:val="28"/>
          <w:szCs w:val="28"/>
          <w:cs/>
          <w:lang w:bidi="kn-IN"/>
        </w:rPr>
        <w:t>ಯಾರು ಕೇಳುವರು</w:t>
      </w:r>
      <w:r w:rsidRPr="0093386C">
        <w:rPr>
          <w:sz w:val="28"/>
          <w:szCs w:val="28"/>
        </w:rPr>
        <w:t xml:space="preserve">, </w:t>
      </w:r>
      <w:r w:rsidRPr="0093386C">
        <w:rPr>
          <w:rFonts w:cs="Tunga"/>
          <w:sz w:val="28"/>
          <w:szCs w:val="28"/>
          <w:cs/>
          <w:lang w:bidi="kn-IN"/>
        </w:rPr>
        <w:t>ಅಪಹರಿಸಿದ ಶ್ಲೋಕಗಳು ಮರಳಿ ದೊರಕುವವೇ</w:t>
      </w:r>
      <w:r w:rsidRPr="0093386C">
        <w:rPr>
          <w:sz w:val="28"/>
          <w:szCs w:val="28"/>
        </w:rPr>
        <w:t>?</w:t>
      </w:r>
    </w:p>
    <w:p w14:paraId="2DFC17CD" w14:textId="77777777" w:rsidR="00572177" w:rsidRPr="0093386C" w:rsidRDefault="00572177" w:rsidP="009F1858">
      <w:pPr>
        <w:jc w:val="both"/>
        <w:rPr>
          <w:sz w:val="28"/>
          <w:szCs w:val="28"/>
        </w:rPr>
      </w:pPr>
      <w:r w:rsidRPr="0093386C">
        <w:rPr>
          <w:rFonts w:cs="Tunga"/>
          <w:sz w:val="28"/>
          <w:szCs w:val="28"/>
          <w:cs/>
          <w:lang w:bidi="kn-IN"/>
        </w:rPr>
        <w:t xml:space="preserve">೭. ಅಚ್ಚಾಗಿ ಪ್ರಕಟವಾದ ಎಲ್ಲ ಮಹಾಭಾರತಗಳಲ್ಲೂ ಗೀತೆಯು ೭೦೦ ಶ್ಲೋಕಗಳೆಂದು ಪ್ರಕಟವಾಗಿದೆ. ಗೀತಾನಂತರ ಅಧ್ಯಾಯದಲ್ಲಿ ಗೀತೆಯಲ್ಲಿ ೭೪೫ ಶ್ಲೋಕಗಳಿವೆ ಎಂಬ ಶ್ಲೋಕವೂ ಪ್ರಕಟಿತವಾಗಿದೆ. ಮಹಾಭಾರತ ಬೆಂಗಾಲ್ ಪ್ರಕಟಣೆ ಉತ್ಸರ್ಗ. ಈ ಪ್ರಕಾರ ಗೀತೆಯ ಶ್ಲೋಕಗಳಿಗೂ ಮಹಾಭಾರತ ಶ್ಲೋಕಕ್ಕೂ ವ್ಯತ್ಯಾಸ ಕಂಡು ಬರುವರೆಗೂ ಕುತೂಹಲ ಅಧ್ಯಾತೃಗಳಲ್ಲಿ ಇದು ಏಕೆ ಹೀಗೆ ಇದೆ ಎಂಬ ಸಮಸ್ಯೆಯು ಒಂದಿಲ್ಲೊಂದು ದಿನ ಉದ್ಭವವಾಗದೇ ಇರದು. </w:t>
      </w:r>
    </w:p>
    <w:p w14:paraId="3B29F03C" w14:textId="77777777" w:rsidR="00572177" w:rsidRPr="0093386C" w:rsidRDefault="00572177" w:rsidP="009F1858">
      <w:pPr>
        <w:jc w:val="both"/>
        <w:rPr>
          <w:sz w:val="28"/>
          <w:szCs w:val="28"/>
        </w:rPr>
      </w:pPr>
    </w:p>
    <w:p w14:paraId="52F202B1" w14:textId="77777777" w:rsidR="00572177" w:rsidRPr="0093386C" w:rsidRDefault="00572177" w:rsidP="009F1858">
      <w:pPr>
        <w:jc w:val="both"/>
        <w:rPr>
          <w:sz w:val="28"/>
          <w:szCs w:val="28"/>
        </w:rPr>
      </w:pPr>
      <w:r w:rsidRPr="0093386C">
        <w:rPr>
          <w:rFonts w:cs="Tunga"/>
          <w:sz w:val="28"/>
          <w:szCs w:val="28"/>
          <w:cs/>
          <w:lang w:bidi="kn-IN"/>
        </w:rPr>
        <w:t>೮. ಈಗಿನ ತರಹದ ಅನಾಸಕ್ತಿಯೇ ಮುಂದುವರಿದಲ್ಲಿ ಗೀತೆಯಿಂದ ಶ್ರೀಕೃಷ್ಣನ ೯೫ ಶ್ಲೋಕಗಳನ್ನು ಕಳೆದುಕೊಳ್ಳುವುದು ಖಚಿತ.</w:t>
      </w:r>
    </w:p>
    <w:p w14:paraId="18F59613" w14:textId="77777777" w:rsidR="00572177" w:rsidRPr="0093386C" w:rsidRDefault="00572177" w:rsidP="009F1858">
      <w:pPr>
        <w:jc w:val="both"/>
        <w:rPr>
          <w:sz w:val="28"/>
          <w:szCs w:val="28"/>
        </w:rPr>
      </w:pPr>
      <w:r w:rsidRPr="0093386C">
        <w:rPr>
          <w:rFonts w:cs="Tunga"/>
          <w:sz w:val="28"/>
          <w:szCs w:val="28"/>
          <w:cs/>
          <w:lang w:bidi="kn-IN"/>
        </w:rPr>
        <w:t>೯. ಈಗ ಕೆಲವು ತಿಂಗಳ ಕೆಳಗೆ ಭೀಷ್ಮಪರ್ವವನ್ನೋದಿ ಗೀತೆಯ ಶ್ಲೋಕಗಳನ್ನೆಣಿಸಿದ ಮೇಲೆ ಪ್ರಾರಂಭವಾಯಿತು ನನ್ನ ಸಮಸ್ಯೆ.</w:t>
      </w:r>
    </w:p>
    <w:p w14:paraId="208B0C67" w14:textId="451067C4" w:rsidR="00572177" w:rsidRPr="0093386C" w:rsidRDefault="00572177" w:rsidP="009F1858">
      <w:pPr>
        <w:jc w:val="both"/>
        <w:rPr>
          <w:sz w:val="28"/>
          <w:szCs w:val="28"/>
        </w:rPr>
      </w:pPr>
      <w:r w:rsidRPr="0093386C">
        <w:rPr>
          <w:rFonts w:cs="Tunga"/>
          <w:sz w:val="28"/>
          <w:szCs w:val="28"/>
          <w:cs/>
          <w:lang w:bidi="kn-IN"/>
        </w:rPr>
        <w:t>ಇತ್ತೀಚೆಗೆ ರಾಜವೈದ್ಯ ಜೆ.ಕೆ.ಶಾಸ್ತ್ರಿಯವರ ಗ್ರಂಥ ದೊರಕಿತು. ಡಾ</w:t>
      </w:r>
      <w:r w:rsidRPr="0093386C">
        <w:rPr>
          <w:sz w:val="28"/>
          <w:szCs w:val="28"/>
        </w:rPr>
        <w:t>||</w:t>
      </w:r>
      <w:r w:rsidRPr="0093386C">
        <w:rPr>
          <w:rFonts w:cs="Tunga"/>
          <w:sz w:val="28"/>
          <w:szCs w:val="28"/>
          <w:cs/>
          <w:lang w:bidi="kn-IN"/>
        </w:rPr>
        <w:t>ಭಂಡಾರಕರ ಸಂಸ್ಥೆಯವರು ಭೀಷ್ಮಪರ್ವವನ್ನು ಪ್ರಕಟಿಸುವಾಗ ಅವರ ಸಂಶೋಧನಾ ದೃಷ್ಟಿಕೋನ ಹೇಗಿದೆ ಎಂಬ ಕುತೂಹಲದಿಂದ ಅದನ್ನೂ ದೊರಕಿಸಿಕೊಂಡು ಎರಡು ಗ್ರಂಥಗಳನ್ನು ಅಧ್ಯಯನ ಮಾಡಿದೆ. ಉಳಿದ ಅಚ್ಚಾದ ಗ್ರಂಥಗಳನ್ನೂ ಗ್ರಂಥಾಲಯಗಳಿಗೆ ಹೋಗಿ ನೋಡಿದೆ. ಈ ಎಲ್ಲ ಗ್ರಂಥಗಳೂ ನನಗೆ ಸಾಕಷ್ಟು ವಿಷಯಗಳನ್ನು ಈ ದಿಶೆಯಲ್ಲಿ ಒದಗಿಸಿವೆ. ಅಧ್ಯಯನ ನಂತರ ನನ್ನ ಅಭಿಪ್ರಾಯಗಳನ್ನೂ ಈ ಲೇಖನ ಮೂಲಕ ಅಧ್ಯಾತ್ಮ ಬಂಧುಗಳಿಗೆ ತಿಳಿಸ ಬಯಸುತ್ತೇನೆ. ಅವರೂ ಒಂದಿಲ್ಲೊಂದು ದಿನ ಗೀತೆಯಲ್ಲಿರಬೇಕಾದ ಶ್ಲೋಕಗಳೆಷ್ಟು ಎಂಬ ವಿಚಾರವನ್ನು ಮಾಡಿಯೇ ಮಾಡುತ್ತಾರೆ.</w:t>
      </w:r>
    </w:p>
    <w:p w14:paraId="4E757B15" w14:textId="216997C2" w:rsidR="00572177" w:rsidRPr="0093386C" w:rsidRDefault="00572177" w:rsidP="009F1858">
      <w:pPr>
        <w:jc w:val="both"/>
        <w:rPr>
          <w:sz w:val="28"/>
          <w:szCs w:val="28"/>
        </w:rPr>
      </w:pPr>
      <w:r w:rsidRPr="0093386C">
        <w:rPr>
          <w:sz w:val="28"/>
          <w:szCs w:val="28"/>
        </w:rPr>
        <w:t>"</w:t>
      </w:r>
      <w:r w:rsidRPr="0093386C">
        <w:rPr>
          <w:rFonts w:cs="Tunga"/>
          <w:sz w:val="28"/>
          <w:szCs w:val="28"/>
          <w:cs/>
          <w:lang w:bidi="kn-IN"/>
        </w:rPr>
        <w:t>ಗೀತೆಯು ಭಾರತ ಪಾರಿಜಾತದ ಮಧು" ಎಂದು ಭಾಷ್ಯಕಾರರ ವರ್ಣನೆ. ಇಂಥ ಸುಂದರ ಮಹಾಭಾರತದ ವಿಷಯದಲ್ಲಿ ಶ್ರೀವೇದವ್ಯಾಸರ ವಾಕ್ಯವೇ ಪರಮ ಪ್ರಮಾಣ. ಆದ್ದರಿಂದ ಗೀತಾಪ್ರೇಮಿಗಳು ವೇದವ್ಯಾಸದೇವರ ವಾಕ್ಯಗಳೆಗೇ ಮನ್ನಣೆ ಗೌರವ ಕೊಟ್ಟು ೭೪೫ ಶ್ಲೋಕಗಳುಳ್ಳ ಗೀತೆಯನ್ನು ಮಾತ್ರ ಸಂಪೂರ್ಣವೆಂದರಿತು (೭೦೦ ಶ್ಲೋಕ ಅಲ್ಲ) ಸಂಗ್ರಹ ಮಾಡಿ ಈ ಅಮೂಲ್ಯ ಗ್ರಂಥವನ್ನು ಎಂಥ ಸಮಯ ಬಂದರೂ ರಕ್ಷಣೆ ಮಾಡಿ</w:t>
      </w:r>
      <w:r w:rsidRPr="0093386C">
        <w:rPr>
          <w:sz w:val="28"/>
          <w:szCs w:val="28"/>
        </w:rPr>
        <w:t xml:space="preserve">, </w:t>
      </w:r>
      <w:r w:rsidRPr="0093386C">
        <w:rPr>
          <w:rFonts w:cs="Tunga"/>
          <w:sz w:val="28"/>
          <w:szCs w:val="28"/>
          <w:cs/>
          <w:lang w:bidi="kn-IN"/>
        </w:rPr>
        <w:t xml:space="preserve">ನಮ್ಮ ಮತ್ತು ನಮ್ಮ ಮುಂದಿನ </w:t>
      </w:r>
      <w:r w:rsidRPr="0093386C">
        <w:rPr>
          <w:rFonts w:cs="Tunga"/>
          <w:sz w:val="28"/>
          <w:szCs w:val="28"/>
          <w:cs/>
          <w:lang w:bidi="kn-IN"/>
        </w:rPr>
        <w:lastRenderedPageBreak/>
        <w:t>ಜನಾಂಗದ ಆತ್ಮೋದ್ಧಾರಕ್ಕಾಗಿ ಕಾಯ್ದಿಡಬೇಕೆಂಬ ವಿಚಾರವನ್ನೂ ಸರ್ವರೂ ಸ್ವಸಂತೋಷದಿಂದ ಅಂಗೀಕರಿಸಬೇಕಾದ ವಿಷಯವೆಂದು ಭಾವಿಸುತ್ತ ಈ ಪುಟ್ಟ ಲೇಖನವನ್ನು ಪೂರ್ಣಗೊಳಿಸುತ್ತಿದ್ದೇನೆ.</w:t>
      </w:r>
    </w:p>
    <w:p w14:paraId="0BFFACF9" w14:textId="77777777" w:rsidR="00572177" w:rsidRPr="0093386C" w:rsidRDefault="00572177" w:rsidP="009F1858">
      <w:pPr>
        <w:jc w:val="both"/>
        <w:rPr>
          <w:sz w:val="28"/>
          <w:szCs w:val="28"/>
        </w:rPr>
      </w:pPr>
    </w:p>
    <w:p w14:paraId="2B2FF4E6" w14:textId="6A9B85DA" w:rsidR="007D67DA" w:rsidRPr="0093386C" w:rsidRDefault="00572177" w:rsidP="009F1858">
      <w:pPr>
        <w:jc w:val="both"/>
        <w:rPr>
          <w:sz w:val="28"/>
          <w:szCs w:val="28"/>
        </w:rPr>
      </w:pPr>
      <w:r w:rsidRPr="0093386C">
        <w:rPr>
          <w:sz w:val="28"/>
          <w:szCs w:val="28"/>
        </w:rPr>
        <w:t>--------------------------------------------------------------------------------------------------------------</w:t>
      </w:r>
    </w:p>
    <w:sectPr w:rsidR="007D67DA" w:rsidRPr="0093386C">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unga">
    <w:altName w:val="Tunga"/>
    <w:panose1 w:val="00000400000000000000"/>
    <w:charset w:val="00"/>
    <w:family w:val="swiss"/>
    <w:pitch w:val="variable"/>
    <w:sig w:usb0="00400003" w:usb1="00000000" w:usb2="00000000" w:usb3="00000000" w:csb0="0000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25D0A"/>
    <w:rsid w:val="001C2EBD"/>
    <w:rsid w:val="00572177"/>
    <w:rsid w:val="00741D4C"/>
    <w:rsid w:val="007D67DA"/>
    <w:rsid w:val="009263CB"/>
    <w:rsid w:val="0093386C"/>
    <w:rsid w:val="009F1858"/>
    <w:rsid w:val="00B322C3"/>
    <w:rsid w:val="00BB4D36"/>
    <w:rsid w:val="00D25D0A"/>
  </w:rsids>
  <m:mathPr>
    <m:mathFont m:val="Cambria Math"/>
    <m:brkBin m:val="before"/>
    <m:brkBinSub m:val="--"/>
    <m:smallFrac m:val="0"/>
    <m:dispDef/>
    <m:lMargin m:val="0"/>
    <m:rMargin m:val="0"/>
    <m:defJc m:val="centerGroup"/>
    <m:wrapIndent m:val="1440"/>
    <m:intLim m:val="subSup"/>
    <m:naryLim m:val="undOvr"/>
  </m:mathPr>
  <w:themeFontLang w:val="en-IN" w:bidi="k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C486EBF"/>
  <w15:chartTrackingRefBased/>
  <w15:docId w15:val="{C370EFC9-CD02-4C83-92E8-5779204AFF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6</Pages>
  <Words>1235</Words>
  <Characters>7040</Characters>
  <Application>Microsoft Office Word</Application>
  <DocSecurity>0</DocSecurity>
  <Lines>58</Lines>
  <Paragraphs>16</Paragraphs>
  <ScaleCrop>false</ScaleCrop>
  <Company/>
  <LinksUpToDate>false</LinksUpToDate>
  <CharactersWithSpaces>8259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Pratima Narayan</dc:creator>
  <cp:keywords/>
  <dc:description/>
  <cp:lastModifiedBy>Pratima Narayan</cp:lastModifiedBy>
  <cp:revision>9</cp:revision>
  <dcterms:created xsi:type="dcterms:W3CDTF">2018-12-02T06:57:00Z</dcterms:created>
  <dcterms:modified xsi:type="dcterms:W3CDTF">2021-01-12T11:30:00Z</dcterms:modified>
</cp:coreProperties>
</file>